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EC" w:rsidRDefault="002A6AEC" w:rsidP="002A6AEC">
      <w:pPr>
        <w:jc w:val="right"/>
        <w:rPr>
          <w:b/>
        </w:rPr>
      </w:pPr>
      <w:r>
        <w:rPr>
          <w:b/>
        </w:rPr>
        <w:t>ZAŁĄCZNIK 1</w:t>
      </w:r>
    </w:p>
    <w:p w:rsidR="002A6AEC" w:rsidRDefault="002A6AEC" w:rsidP="002A6AEC">
      <w:pPr>
        <w:rPr>
          <w:b/>
        </w:rPr>
      </w:pPr>
    </w:p>
    <w:p w:rsidR="002A6AEC" w:rsidRPr="002A6AEC" w:rsidRDefault="002A6AEC" w:rsidP="002A6AEC">
      <w:pPr>
        <w:rPr>
          <w:b/>
        </w:rPr>
      </w:pPr>
      <w:r w:rsidRPr="002A6AEC">
        <w:rPr>
          <w:b/>
        </w:rPr>
        <w:t xml:space="preserve">Wniosek o przyznanie nagrody dyrektora szkoły </w:t>
      </w:r>
      <w:r>
        <w:rPr>
          <w:b/>
        </w:rPr>
        <w:t>nauczycielowi</w:t>
      </w:r>
      <w:bookmarkStart w:id="0" w:name="_GoBack"/>
      <w:bookmarkEnd w:id="0"/>
      <w:r w:rsidRPr="002A6AEC">
        <w:rPr>
          <w:b/>
        </w:rPr>
        <w:t xml:space="preserve"> </w:t>
      </w:r>
    </w:p>
    <w:p w:rsidR="002A6AEC" w:rsidRDefault="002A6AEC" w:rsidP="002A6AEC">
      <w:r>
        <w:t xml:space="preserve">Zgłaszam wniosek o przyznanie nagrody dyrektora Pani/Panu ....................................................................................................................................................... za (należy wskazać, poprzez zakreślenie odpowiednich punktu poniższych kryteriów):  </w:t>
      </w:r>
    </w:p>
    <w:p w:rsidR="002A6AEC" w:rsidRPr="00D5750D" w:rsidRDefault="002A6AEC" w:rsidP="002A6AEC">
      <w:pPr>
        <w:numPr>
          <w:ilvl w:val="0"/>
          <w:numId w:val="1"/>
        </w:numPr>
        <w:spacing w:after="0" w:line="240" w:lineRule="auto"/>
        <w:rPr>
          <w:bCs/>
          <w:color w:val="000000"/>
          <w:szCs w:val="15"/>
        </w:rPr>
      </w:pPr>
      <w:r>
        <w:rPr>
          <w:color w:val="000000"/>
          <w:szCs w:val="15"/>
        </w:rPr>
        <w:t>prowadzenie systematycznej i efektywnej działalności wychowawczej, posiadanie udokumentowanych rezultatów w rozwiązywaniu   trudnych problemów wychowawczych, integrowanie klasy/grupy, utrzymywanie dyscypliny,</w:t>
      </w:r>
    </w:p>
    <w:p w:rsidR="002A6AEC" w:rsidRPr="00FC3A6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przygotowanie i wzorowe prowadzenie uroczystości ośrodkowych lub środowiskowych o wybitnych walorach artystycznych, wychowawczych i poznawczych np. turnieje, festiwale, konkursy, projekty, imprezy kulturalne, sportowe  i rekreacyjne i inne,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opieka nad aktywnie działającymi organizacjami, sekcjami i kołami zainteresowań,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stwierdzone sprawdzianem wiadomości przynajmniej dobre wyniki nauczania z danego przedmiotu,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przygotowanie uczniów</w:t>
      </w:r>
      <w:r>
        <w:rPr>
          <w:color w:val="000000"/>
          <w:szCs w:val="15"/>
        </w:rPr>
        <w:t>/wychowanków</w:t>
      </w:r>
      <w:r w:rsidRPr="007E4045">
        <w:rPr>
          <w:color w:val="000000"/>
          <w:szCs w:val="15"/>
        </w:rPr>
        <w:t xml:space="preserve"> do konkursów, zawodów sportowych, przeglądów,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stosowanie nowoczesnych i nowatorskich metod i technik pracy,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opracowanie i wdrożenie własnych programów dotyc</w:t>
      </w:r>
      <w:r>
        <w:rPr>
          <w:color w:val="000000"/>
          <w:szCs w:val="15"/>
        </w:rPr>
        <w:t>zących działalności edukacyjnej, wychowawczej i opiekuńczej</w:t>
      </w:r>
      <w:r w:rsidRPr="007E4045">
        <w:rPr>
          <w:color w:val="000000"/>
          <w:szCs w:val="15"/>
        </w:rPr>
        <w:t>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aktywne uczestnictwo w pracach zespołów zadaniowych.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zapewnia</w:t>
      </w:r>
      <w:r w:rsidRPr="007E4045">
        <w:rPr>
          <w:color w:val="000000"/>
          <w:szCs w:val="15"/>
        </w:rPr>
        <w:t>nie pomocy i opieki uczniom</w:t>
      </w:r>
      <w:r>
        <w:rPr>
          <w:color w:val="000000"/>
          <w:szCs w:val="15"/>
        </w:rPr>
        <w:t>/wychowankom</w:t>
      </w:r>
      <w:r w:rsidRPr="007E4045">
        <w:rPr>
          <w:color w:val="000000"/>
          <w:szCs w:val="15"/>
        </w:rPr>
        <w:t xml:space="preserve"> znajdującym się w trudnej sytuacji materialnej i życiowej, pochodzącym z rodzin zagrożonych patologią społeczną i niewydolnych wychowawczo,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prowadzenie działalności mającej na celu zapobieganie i zwalczanie przejawów patologii społecznej wśród uczniów w tym: narkomanii, alkoholizmu, wszelkich innych uzależnień, chuligaństwa i innych,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organizowanie i prowadzenie współpracy z placówkami kulturalno-oświatowymi, zakładami pracy, służbą zdrowia, organami wymiaru sprawiedliwości w zakresie niesienia pomocy uczniom</w:t>
      </w:r>
      <w:r>
        <w:rPr>
          <w:color w:val="000000"/>
          <w:szCs w:val="15"/>
        </w:rPr>
        <w:t>/wychowankom</w:t>
      </w:r>
      <w:r w:rsidRPr="007E4045">
        <w:rPr>
          <w:color w:val="000000"/>
          <w:szCs w:val="15"/>
        </w:rPr>
        <w:t xml:space="preserve"> wymagającym szczególnej troski i opieki,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 xml:space="preserve">organizowanie konsultacji oraz prowadzenie </w:t>
      </w:r>
      <w:r w:rsidRPr="007E4045">
        <w:rPr>
          <w:color w:val="000000"/>
          <w:szCs w:val="15"/>
        </w:rPr>
        <w:t>pedagogi</w:t>
      </w:r>
      <w:r>
        <w:rPr>
          <w:color w:val="000000"/>
          <w:szCs w:val="15"/>
        </w:rPr>
        <w:t>zacji</w:t>
      </w:r>
      <w:r w:rsidRPr="007E4045">
        <w:rPr>
          <w:color w:val="000000"/>
          <w:szCs w:val="15"/>
        </w:rPr>
        <w:t xml:space="preserve"> rodziców,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 xml:space="preserve">podejmowanie inicjatyw na rzecz </w:t>
      </w:r>
      <w:r>
        <w:rPr>
          <w:color w:val="000000"/>
          <w:szCs w:val="15"/>
        </w:rPr>
        <w:t xml:space="preserve">dzielenia się wiedzą z innymi </w:t>
      </w:r>
      <w:r w:rsidRPr="007E4045">
        <w:rPr>
          <w:color w:val="000000"/>
          <w:szCs w:val="15"/>
        </w:rPr>
        <w:t xml:space="preserve"> </w:t>
      </w:r>
      <w:r>
        <w:rPr>
          <w:color w:val="000000"/>
          <w:szCs w:val="15"/>
        </w:rPr>
        <w:t>pracownikami Ośrodka,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doskonalenie własnego warsztatu pracy poprzez: nowoczesne  i funkcjonalne urządzenie swojej pracowni przedmiotowej</w:t>
      </w:r>
      <w:r>
        <w:rPr>
          <w:color w:val="000000"/>
          <w:szCs w:val="15"/>
        </w:rPr>
        <w:t>/świetlicy/ pomieszczeń grupy</w:t>
      </w:r>
      <w:r w:rsidRPr="007E4045">
        <w:rPr>
          <w:color w:val="000000"/>
          <w:szCs w:val="15"/>
        </w:rPr>
        <w:t>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ustawiczne samokształcenie</w:t>
      </w:r>
      <w:r w:rsidRPr="007E4045">
        <w:rPr>
          <w:color w:val="000000"/>
          <w:szCs w:val="15"/>
        </w:rPr>
        <w:t>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 w:rsidRPr="007E4045">
        <w:rPr>
          <w:color w:val="000000"/>
          <w:szCs w:val="15"/>
        </w:rPr>
        <w:t>aktywna pomoc w adaptacji zawodowej nauczycieli</w:t>
      </w:r>
      <w:r w:rsidRPr="00607820">
        <w:rPr>
          <w:color w:val="000000"/>
          <w:szCs w:val="15"/>
        </w:rPr>
        <w:t xml:space="preserve"> </w:t>
      </w:r>
      <w:r>
        <w:rPr>
          <w:color w:val="000000"/>
          <w:szCs w:val="15"/>
        </w:rPr>
        <w:t>rozpoczynających pracę w Ośrodku</w:t>
      </w:r>
      <w:r w:rsidRPr="007E4045">
        <w:rPr>
          <w:color w:val="000000"/>
          <w:szCs w:val="15"/>
        </w:rPr>
        <w:t>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podejmowanie efektywnych działań na rzecz poprawy bazy materialnej Ośrodka,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pozyskiwanie sponsorów i sojuszników Ośrodka,</w:t>
      </w:r>
      <w:r w:rsidRPr="00FC3A6C">
        <w:rPr>
          <w:color w:val="000000"/>
          <w:szCs w:val="15"/>
        </w:rPr>
        <w:t xml:space="preserve"> </w:t>
      </w:r>
    </w:p>
    <w:p w:rsidR="002A6AEC" w:rsidRPr="00FC3A6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pozyskiwanie dla Ośrodka środków pozabudżetowych,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prowadzenie aktywnej działalności promocyjnej Ośrodka, współpraca z mediami i organizacjami pozarządowymi,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organizowanie udziału Ośrodka w krajowych lub międzynarodowych programach edukacyjnych,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pełnienie z zaangażowaniem funkcji opiekuna stażu/ egzaminatora OKE/ opiekuna studentów-praktykantów,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wykonywanie z zaangażowaniem dodatkowych prac zleconych przez dyrektora Ośrodka lub bezpośrednich przełożonych,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wykonywanie dodatkowych zadań na rzecz Ośrodka/ uczniów/ wychowanków w czasie wolnym od zajęć dydaktycznych, wychowawczo-opiekuńczych ( np. wakacje, ferie),</w:t>
      </w:r>
    </w:p>
    <w:p w:rsidR="002A6AEC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  <w:szCs w:val="15"/>
        </w:rPr>
      </w:pPr>
      <w:r>
        <w:rPr>
          <w:color w:val="000000"/>
          <w:szCs w:val="15"/>
        </w:rPr>
        <w:t>wykazanie się realizacją większej niż przewidziana w art.42 KN liczbą godzin pozalekcyjnych</w:t>
      </w:r>
    </w:p>
    <w:p w:rsidR="002A6AEC" w:rsidRPr="00052BF5" w:rsidRDefault="002A6AEC" w:rsidP="002A6AEC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lastRenderedPageBreak/>
        <w:t>legitymowanie</w:t>
      </w:r>
      <w:r w:rsidRPr="00052BF5">
        <w:t xml:space="preserve"> się innymi, znaczącymi osiągnięciami w pracy dydaktycznej, wychowawczej lub opiekuńczej.</w:t>
      </w:r>
    </w:p>
    <w:p w:rsidR="002A6AEC" w:rsidRDefault="002A6AEC" w:rsidP="002A6AEC">
      <w:r>
        <w:t xml:space="preserve">Ostatnio przyznane nagrody ....................................................................................................................................................... (rodzaj nagrody, data otrzymania)  </w:t>
      </w:r>
    </w:p>
    <w:p w:rsidR="002A6AEC" w:rsidRDefault="002A6AEC" w:rsidP="002A6AEC">
      <w:r>
        <w:t xml:space="preserve">Ocena pracy: ....................................................................................................................................................... (data i stopień)  </w:t>
      </w:r>
    </w:p>
    <w:p w:rsidR="002A6AEC" w:rsidRDefault="002A6AEC" w:rsidP="002A6AEC">
      <w:r>
        <w:t xml:space="preserve">Uzasadnienie wskazanych powyżej osiągnięć: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:rsidR="002A6AEC" w:rsidRDefault="002A6AEC" w:rsidP="002A6AEC">
      <w:r>
        <w:t xml:space="preserve">Organ sporządzający wniosek: ....................................................……………………………………………… </w:t>
      </w:r>
    </w:p>
    <w:p w:rsidR="002A6AEC" w:rsidRDefault="002A6AEC" w:rsidP="002A6AEC"/>
    <w:p w:rsidR="002A6AEC" w:rsidRDefault="002A6AEC" w:rsidP="002A6AEC">
      <w:r>
        <w:t>…………………………………………………………………………………………………………………………………..</w:t>
      </w:r>
    </w:p>
    <w:p w:rsidR="002A6AEC" w:rsidRDefault="002A6AEC" w:rsidP="002A6AEC">
      <w:r>
        <w:t xml:space="preserve">(miejscowość i data)                                                                      pieczęć     podpis  </w:t>
      </w:r>
    </w:p>
    <w:p w:rsidR="002A6AEC" w:rsidRDefault="002A6AEC" w:rsidP="002A6AEC"/>
    <w:p w:rsidR="002A6AEC" w:rsidRDefault="002A6AEC" w:rsidP="002A6AEC"/>
    <w:p w:rsidR="002A6AEC" w:rsidRDefault="002A6AEC" w:rsidP="002A6AEC">
      <w:r>
        <w:t xml:space="preserve">Decyzja Dyrektora Szkoły :………………………………………………..  </w:t>
      </w:r>
    </w:p>
    <w:p w:rsidR="002A6AEC" w:rsidRDefault="002A6AEC" w:rsidP="002A6AEC"/>
    <w:p w:rsidR="002A6AEC" w:rsidRDefault="002A6AEC" w:rsidP="002A6AEC"/>
    <w:p w:rsidR="007D287E" w:rsidRDefault="002A6AEC" w:rsidP="002A6AEC">
      <w:r>
        <w:t>..................................................     ………………..…………… (miejscowość i data)      (pieczęć i podpis)</w:t>
      </w:r>
    </w:p>
    <w:sectPr w:rsidR="007D287E" w:rsidSect="0064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F0059"/>
    <w:multiLevelType w:val="hybridMultilevel"/>
    <w:tmpl w:val="4EE8B1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472E"/>
    <w:rsid w:val="00014715"/>
    <w:rsid w:val="002A6AEC"/>
    <w:rsid w:val="003109DF"/>
    <w:rsid w:val="005813A0"/>
    <w:rsid w:val="00646059"/>
    <w:rsid w:val="0079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Sowinska</dc:creator>
  <cp:lastModifiedBy>ANNA</cp:lastModifiedBy>
  <cp:revision>2</cp:revision>
  <dcterms:created xsi:type="dcterms:W3CDTF">2014-10-06T10:08:00Z</dcterms:created>
  <dcterms:modified xsi:type="dcterms:W3CDTF">2014-10-06T10:08:00Z</dcterms:modified>
</cp:coreProperties>
</file>